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0F" w:rsidRDefault="00E2520F" w:rsidP="006747CC">
      <w:pPr>
        <w:spacing w:line="276" w:lineRule="auto"/>
        <w:jc w:val="center"/>
        <w:rPr>
          <w:b/>
          <w:sz w:val="28"/>
          <w:szCs w:val="28"/>
        </w:rPr>
      </w:pPr>
    </w:p>
    <w:p w:rsidR="006747CC" w:rsidRPr="006747CC" w:rsidRDefault="006747CC" w:rsidP="006747CC">
      <w:pPr>
        <w:spacing w:line="276" w:lineRule="auto"/>
        <w:jc w:val="center"/>
        <w:rPr>
          <w:b/>
          <w:sz w:val="28"/>
          <w:szCs w:val="28"/>
        </w:rPr>
      </w:pPr>
      <w:r w:rsidRPr="006747CC">
        <w:rPr>
          <w:b/>
          <w:sz w:val="28"/>
          <w:szCs w:val="28"/>
        </w:rPr>
        <w:t>ПЕРЕЧЕНЬ ПУБЛИЧНЫХ МЕРОПРИЯТИЙ</w:t>
      </w:r>
    </w:p>
    <w:p w:rsidR="006747CC" w:rsidRDefault="006747CC" w:rsidP="006747CC">
      <w:pPr>
        <w:spacing w:line="276" w:lineRule="auto"/>
        <w:jc w:val="center"/>
        <w:rPr>
          <w:b/>
          <w:sz w:val="28"/>
          <w:szCs w:val="28"/>
        </w:rPr>
      </w:pPr>
      <w:r w:rsidRPr="006747CC">
        <w:rPr>
          <w:b/>
          <w:sz w:val="28"/>
          <w:szCs w:val="28"/>
        </w:rPr>
        <w:t>(круглые столы, конференции, форумы, семинары, мастер-классы, тренинги) ЦПП в 202</w:t>
      </w:r>
      <w:r w:rsidR="00122113">
        <w:rPr>
          <w:b/>
          <w:sz w:val="28"/>
          <w:szCs w:val="28"/>
        </w:rPr>
        <w:t>5</w:t>
      </w:r>
      <w:r w:rsidRPr="006747CC">
        <w:rPr>
          <w:b/>
          <w:sz w:val="28"/>
          <w:szCs w:val="28"/>
        </w:rPr>
        <w:t xml:space="preserve"> году</w:t>
      </w:r>
    </w:p>
    <w:p w:rsidR="00E82278" w:rsidRPr="00E82278" w:rsidRDefault="00E82278" w:rsidP="006747CC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E82278">
        <w:rPr>
          <w:b/>
          <w:sz w:val="28"/>
          <w:szCs w:val="28"/>
          <w:u w:val="single"/>
        </w:rPr>
        <w:t xml:space="preserve">по состоянию на </w:t>
      </w:r>
      <w:r w:rsidR="00225B9C">
        <w:rPr>
          <w:b/>
          <w:sz w:val="28"/>
          <w:szCs w:val="28"/>
          <w:u w:val="single"/>
        </w:rPr>
        <w:t>01.09</w:t>
      </w:r>
      <w:r w:rsidR="00122113">
        <w:rPr>
          <w:b/>
          <w:sz w:val="28"/>
          <w:szCs w:val="28"/>
          <w:u w:val="single"/>
        </w:rPr>
        <w:t>.2025</w:t>
      </w:r>
    </w:p>
    <w:p w:rsidR="006747CC" w:rsidRPr="006747CC" w:rsidRDefault="006747CC" w:rsidP="006747CC">
      <w:pPr>
        <w:spacing w:line="276" w:lineRule="auto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709"/>
        <w:gridCol w:w="2126"/>
        <w:gridCol w:w="7796"/>
        <w:gridCol w:w="3402"/>
      </w:tblGrid>
      <w:tr w:rsidR="006747CC" w:rsidRPr="006747CC" w:rsidTr="002F3045">
        <w:trPr>
          <w:trHeight w:val="713"/>
        </w:trPr>
        <w:tc>
          <w:tcPr>
            <w:tcW w:w="709" w:type="dxa"/>
            <w:vAlign w:val="center"/>
          </w:tcPr>
          <w:p w:rsidR="006747CC" w:rsidRPr="006747CC" w:rsidRDefault="006747CC" w:rsidP="002F3045">
            <w:pPr>
              <w:jc w:val="center"/>
              <w:rPr>
                <w:sz w:val="28"/>
                <w:szCs w:val="28"/>
                <w:lang w:eastAsia="en-US"/>
              </w:rPr>
            </w:pPr>
            <w:r w:rsidRPr="006747CC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126" w:type="dxa"/>
            <w:vAlign w:val="center"/>
          </w:tcPr>
          <w:p w:rsidR="006747CC" w:rsidRPr="006747CC" w:rsidRDefault="006747CC" w:rsidP="002F3045">
            <w:pPr>
              <w:jc w:val="center"/>
              <w:rPr>
                <w:sz w:val="28"/>
                <w:szCs w:val="28"/>
                <w:lang w:eastAsia="en-US"/>
              </w:rPr>
            </w:pPr>
            <w:r w:rsidRPr="006747CC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7796" w:type="dxa"/>
            <w:vAlign w:val="center"/>
          </w:tcPr>
          <w:p w:rsidR="006747CC" w:rsidRPr="006747CC" w:rsidRDefault="006747CC" w:rsidP="002F3045">
            <w:pPr>
              <w:jc w:val="center"/>
              <w:rPr>
                <w:sz w:val="28"/>
                <w:szCs w:val="28"/>
                <w:lang w:eastAsia="en-US"/>
              </w:rPr>
            </w:pPr>
            <w:r w:rsidRPr="006747CC">
              <w:rPr>
                <w:sz w:val="28"/>
                <w:szCs w:val="28"/>
                <w:lang w:eastAsia="en-US"/>
              </w:rPr>
              <w:t xml:space="preserve">Тема мероприятия </w:t>
            </w:r>
          </w:p>
        </w:tc>
        <w:tc>
          <w:tcPr>
            <w:tcW w:w="3402" w:type="dxa"/>
            <w:vAlign w:val="center"/>
          </w:tcPr>
          <w:p w:rsidR="006747CC" w:rsidRPr="006747CC" w:rsidRDefault="006747CC" w:rsidP="002F3045">
            <w:pPr>
              <w:jc w:val="center"/>
              <w:rPr>
                <w:sz w:val="28"/>
                <w:szCs w:val="28"/>
                <w:lang w:eastAsia="en-US"/>
              </w:rPr>
            </w:pPr>
            <w:r w:rsidRPr="006747CC">
              <w:rPr>
                <w:sz w:val="28"/>
                <w:szCs w:val="28"/>
                <w:lang w:eastAsia="en-US"/>
              </w:rPr>
              <w:t>Даты проведения</w:t>
            </w:r>
          </w:p>
        </w:tc>
      </w:tr>
      <w:tr w:rsidR="00F12238" w:rsidRPr="00B047CE" w:rsidTr="00043F3C">
        <w:trPr>
          <w:trHeight w:val="750"/>
        </w:trPr>
        <w:tc>
          <w:tcPr>
            <w:tcW w:w="709" w:type="dxa"/>
            <w:vAlign w:val="center"/>
          </w:tcPr>
          <w:p w:rsidR="00F12238" w:rsidRPr="00B047CE" w:rsidRDefault="00F12238" w:rsidP="00F12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F12238" w:rsidRDefault="00F12238" w:rsidP="00F12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F6F76">
              <w:rPr>
                <w:sz w:val="28"/>
                <w:szCs w:val="28"/>
              </w:rPr>
              <w:t>ткрытая консультация</w:t>
            </w:r>
          </w:p>
        </w:tc>
        <w:tc>
          <w:tcPr>
            <w:tcW w:w="7796" w:type="dxa"/>
            <w:vAlign w:val="center"/>
          </w:tcPr>
          <w:p w:rsidR="00F12238" w:rsidRPr="00B047CE" w:rsidRDefault="00F12238" w:rsidP="00F12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Pr="005F6F76">
              <w:rPr>
                <w:sz w:val="28"/>
                <w:szCs w:val="28"/>
              </w:rPr>
              <w:t>для лиц, планирующих заключить социальный контракт</w:t>
            </w:r>
          </w:p>
        </w:tc>
        <w:tc>
          <w:tcPr>
            <w:tcW w:w="3402" w:type="dxa"/>
            <w:vAlign w:val="center"/>
          </w:tcPr>
          <w:p w:rsidR="00F12238" w:rsidRDefault="00F12238" w:rsidP="00F12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января </w:t>
            </w:r>
          </w:p>
          <w:p w:rsidR="00043F3C" w:rsidRDefault="00043F3C" w:rsidP="00F12238">
            <w:pPr>
              <w:jc w:val="center"/>
              <w:rPr>
                <w:sz w:val="28"/>
                <w:szCs w:val="28"/>
              </w:rPr>
            </w:pPr>
          </w:p>
          <w:p w:rsidR="00043F3C" w:rsidRDefault="00043F3C" w:rsidP="00F12238">
            <w:pPr>
              <w:jc w:val="center"/>
              <w:rPr>
                <w:sz w:val="28"/>
                <w:szCs w:val="28"/>
              </w:rPr>
            </w:pPr>
          </w:p>
        </w:tc>
      </w:tr>
      <w:tr w:rsidR="00043F3C" w:rsidRPr="00B047CE" w:rsidTr="002F3045">
        <w:trPr>
          <w:trHeight w:val="201"/>
        </w:trPr>
        <w:tc>
          <w:tcPr>
            <w:tcW w:w="709" w:type="dxa"/>
            <w:vAlign w:val="center"/>
          </w:tcPr>
          <w:p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встреча</w:t>
            </w:r>
          </w:p>
        </w:tc>
        <w:tc>
          <w:tcPr>
            <w:tcW w:w="7796" w:type="dxa"/>
            <w:vAlign w:val="center"/>
          </w:tcPr>
          <w:p w:rsidR="00043F3C" w:rsidRDefault="00043F3C" w:rsidP="00043F3C">
            <w:pPr>
              <w:jc w:val="center"/>
              <w:rPr>
                <w:sz w:val="28"/>
                <w:szCs w:val="28"/>
              </w:rPr>
            </w:pPr>
            <w:r w:rsidRPr="00043F3C">
              <w:rPr>
                <w:sz w:val="28"/>
                <w:szCs w:val="28"/>
              </w:rPr>
              <w:t>«Карта туриста Костромской области»</w:t>
            </w:r>
          </w:p>
        </w:tc>
        <w:tc>
          <w:tcPr>
            <w:tcW w:w="3402" w:type="dxa"/>
            <w:vAlign w:val="center"/>
          </w:tcPr>
          <w:p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февраля</w:t>
            </w:r>
          </w:p>
        </w:tc>
      </w:tr>
      <w:tr w:rsidR="00043F3C" w:rsidRPr="00B047CE" w:rsidTr="002F3045">
        <w:trPr>
          <w:trHeight w:val="713"/>
        </w:trPr>
        <w:tc>
          <w:tcPr>
            <w:tcW w:w="709" w:type="dxa"/>
            <w:vAlign w:val="center"/>
          </w:tcPr>
          <w:p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</w:p>
        </w:tc>
        <w:tc>
          <w:tcPr>
            <w:tcW w:w="7796" w:type="dxa"/>
            <w:vAlign w:val="center"/>
          </w:tcPr>
          <w:p w:rsidR="00043F3C" w:rsidRDefault="00043F3C" w:rsidP="00043F3C">
            <w:pPr>
              <w:jc w:val="center"/>
              <w:rPr>
                <w:sz w:val="28"/>
                <w:szCs w:val="28"/>
              </w:rPr>
            </w:pPr>
            <w:r w:rsidRPr="00122113">
              <w:rPr>
                <w:sz w:val="28"/>
                <w:szCs w:val="28"/>
              </w:rPr>
              <w:t>«Коммуникационная система продаж ВКонтакте».</w:t>
            </w:r>
          </w:p>
        </w:tc>
        <w:tc>
          <w:tcPr>
            <w:tcW w:w="3402" w:type="dxa"/>
            <w:vAlign w:val="center"/>
          </w:tcPr>
          <w:p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февраля</w:t>
            </w:r>
          </w:p>
        </w:tc>
      </w:tr>
      <w:tr w:rsidR="00043F3C" w:rsidRPr="00B047CE" w:rsidTr="002F3045">
        <w:trPr>
          <w:trHeight w:val="713"/>
        </w:trPr>
        <w:tc>
          <w:tcPr>
            <w:tcW w:w="709" w:type="dxa"/>
            <w:vAlign w:val="center"/>
          </w:tcPr>
          <w:p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Открытая встреча</w:t>
            </w:r>
          </w:p>
        </w:tc>
        <w:tc>
          <w:tcPr>
            <w:tcW w:w="7796" w:type="dxa"/>
            <w:vAlign w:val="center"/>
          </w:tcPr>
          <w:p w:rsidR="00043F3C" w:rsidRPr="00B047CE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мерах государственной поддержки в 2025 году</w:t>
            </w:r>
          </w:p>
        </w:tc>
        <w:tc>
          <w:tcPr>
            <w:tcW w:w="3402" w:type="dxa"/>
            <w:vAlign w:val="center"/>
          </w:tcPr>
          <w:p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февраля </w:t>
            </w:r>
          </w:p>
        </w:tc>
      </w:tr>
      <w:tr w:rsidR="00043F3C" w:rsidRPr="00B047CE" w:rsidTr="002F3045">
        <w:trPr>
          <w:trHeight w:val="713"/>
        </w:trPr>
        <w:tc>
          <w:tcPr>
            <w:tcW w:w="709" w:type="dxa"/>
            <w:vAlign w:val="center"/>
          </w:tcPr>
          <w:p w:rsidR="00043F3C" w:rsidRPr="00B047CE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22113">
              <w:rPr>
                <w:sz w:val="28"/>
                <w:szCs w:val="28"/>
              </w:rPr>
              <w:t>еминар</w:t>
            </w:r>
          </w:p>
        </w:tc>
        <w:tc>
          <w:tcPr>
            <w:tcW w:w="7796" w:type="dxa"/>
            <w:vAlign w:val="center"/>
          </w:tcPr>
          <w:p w:rsidR="00043F3C" w:rsidRPr="00B047CE" w:rsidRDefault="00043F3C" w:rsidP="00043F3C">
            <w:pPr>
              <w:jc w:val="center"/>
              <w:rPr>
                <w:sz w:val="28"/>
                <w:szCs w:val="28"/>
              </w:rPr>
            </w:pPr>
            <w:r w:rsidRPr="00122113">
              <w:rPr>
                <w:sz w:val="28"/>
                <w:szCs w:val="28"/>
              </w:rPr>
              <w:t>«Лицензирование дополнительного образования»</w:t>
            </w:r>
          </w:p>
        </w:tc>
        <w:tc>
          <w:tcPr>
            <w:tcW w:w="3402" w:type="dxa"/>
            <w:vAlign w:val="center"/>
          </w:tcPr>
          <w:p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февраля </w:t>
            </w:r>
          </w:p>
        </w:tc>
      </w:tr>
      <w:tr w:rsidR="00043F3C" w:rsidRPr="00B047CE" w:rsidTr="00601449">
        <w:trPr>
          <w:trHeight w:val="570"/>
        </w:trPr>
        <w:tc>
          <w:tcPr>
            <w:tcW w:w="709" w:type="dxa"/>
            <w:vAlign w:val="center"/>
          </w:tcPr>
          <w:p w:rsidR="00043F3C" w:rsidRPr="00B047CE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Тренинг </w:t>
            </w:r>
          </w:p>
        </w:tc>
        <w:tc>
          <w:tcPr>
            <w:tcW w:w="7796" w:type="dxa"/>
            <w:vAlign w:val="center"/>
          </w:tcPr>
          <w:p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22113">
              <w:rPr>
                <w:sz w:val="28"/>
                <w:szCs w:val="28"/>
              </w:rPr>
              <w:t>Волшебная кнопка мотивации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bottom"/>
          </w:tcPr>
          <w:p w:rsidR="00042C53" w:rsidRDefault="00043F3C" w:rsidP="00601449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февраля</w:t>
            </w:r>
          </w:p>
        </w:tc>
      </w:tr>
      <w:tr w:rsidR="00042C53" w:rsidRPr="00B047CE" w:rsidTr="00042C53">
        <w:trPr>
          <w:trHeight w:val="622"/>
        </w:trPr>
        <w:tc>
          <w:tcPr>
            <w:tcW w:w="709" w:type="dxa"/>
            <w:vAlign w:val="center"/>
          </w:tcPr>
          <w:p w:rsidR="00042C53" w:rsidRDefault="00042C53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042C53" w:rsidRDefault="00042C53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:rsidR="00042C53" w:rsidRDefault="00042C53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«Информационная безопасность»</w:t>
            </w:r>
          </w:p>
        </w:tc>
        <w:tc>
          <w:tcPr>
            <w:tcW w:w="3402" w:type="dxa"/>
            <w:vAlign w:val="center"/>
          </w:tcPr>
          <w:p w:rsidR="00042C53" w:rsidRDefault="00042C53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марта</w:t>
            </w:r>
          </w:p>
        </w:tc>
      </w:tr>
      <w:tr w:rsidR="00042C53" w:rsidRPr="00B047CE" w:rsidTr="00601449">
        <w:trPr>
          <w:trHeight w:val="70"/>
        </w:trPr>
        <w:tc>
          <w:tcPr>
            <w:tcW w:w="709" w:type="dxa"/>
            <w:vAlign w:val="center"/>
          </w:tcPr>
          <w:p w:rsidR="00042C53" w:rsidRDefault="00042C53" w:rsidP="00601449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042C53" w:rsidRDefault="00042C53" w:rsidP="00601449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</w:p>
        </w:tc>
        <w:tc>
          <w:tcPr>
            <w:tcW w:w="7796" w:type="dxa"/>
            <w:vAlign w:val="center"/>
          </w:tcPr>
          <w:p w:rsidR="00042C53" w:rsidRDefault="00042C53" w:rsidP="00601449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анализировать ассортимент и не продавать лишнее»</w:t>
            </w:r>
          </w:p>
        </w:tc>
        <w:tc>
          <w:tcPr>
            <w:tcW w:w="3402" w:type="dxa"/>
            <w:vAlign w:val="center"/>
          </w:tcPr>
          <w:p w:rsidR="00601449" w:rsidRDefault="00042C53" w:rsidP="00601449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марта</w:t>
            </w:r>
          </w:p>
        </w:tc>
      </w:tr>
      <w:tr w:rsidR="00601449" w:rsidRPr="00B047CE" w:rsidTr="001C790D">
        <w:trPr>
          <w:trHeight w:val="716"/>
        </w:trPr>
        <w:tc>
          <w:tcPr>
            <w:tcW w:w="709" w:type="dxa"/>
            <w:vAlign w:val="center"/>
          </w:tcPr>
          <w:p w:rsidR="00601449" w:rsidRDefault="00601449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601449" w:rsidRDefault="00601449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Тренинг </w:t>
            </w:r>
          </w:p>
        </w:tc>
        <w:tc>
          <w:tcPr>
            <w:tcW w:w="7796" w:type="dxa"/>
            <w:vAlign w:val="center"/>
          </w:tcPr>
          <w:p w:rsidR="00601449" w:rsidRDefault="00601449" w:rsidP="00043F3C">
            <w:pPr>
              <w:jc w:val="center"/>
              <w:rPr>
                <w:sz w:val="28"/>
                <w:szCs w:val="28"/>
              </w:rPr>
            </w:pPr>
            <w:r w:rsidRPr="00601449">
              <w:rPr>
                <w:sz w:val="28"/>
                <w:szCs w:val="28"/>
              </w:rPr>
              <w:t>«Кинетический интеллект в общении и переговорах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апреля</w:t>
            </w:r>
          </w:p>
        </w:tc>
      </w:tr>
      <w:tr w:rsidR="00601449" w:rsidRPr="00B047CE" w:rsidTr="001C790D">
        <w:trPr>
          <w:trHeight w:val="698"/>
        </w:trPr>
        <w:tc>
          <w:tcPr>
            <w:tcW w:w="709" w:type="dxa"/>
            <w:vAlign w:val="center"/>
          </w:tcPr>
          <w:p w:rsidR="00601449" w:rsidRDefault="00601449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601449" w:rsidRDefault="00601449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:rsidR="00601449" w:rsidRDefault="00601449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выжить в реальных условиях маркетплейсов в 2025 году»</w:t>
            </w:r>
          </w:p>
        </w:tc>
        <w:tc>
          <w:tcPr>
            <w:tcW w:w="3402" w:type="dxa"/>
            <w:vAlign w:val="center"/>
          </w:tcPr>
          <w:p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апреля</w:t>
            </w:r>
          </w:p>
        </w:tc>
      </w:tr>
      <w:tr w:rsidR="00601449" w:rsidRPr="00B047CE" w:rsidTr="0025611C">
        <w:trPr>
          <w:trHeight w:val="660"/>
        </w:trPr>
        <w:tc>
          <w:tcPr>
            <w:tcW w:w="709" w:type="dxa"/>
            <w:vAlign w:val="center"/>
          </w:tcPr>
          <w:p w:rsidR="00601449" w:rsidRDefault="00601449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601449" w:rsidRDefault="00601449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:rsidR="00601449" w:rsidRDefault="00601449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«Защита и регистрация товарных знаков и патентов»</w:t>
            </w:r>
          </w:p>
        </w:tc>
        <w:tc>
          <w:tcPr>
            <w:tcW w:w="3402" w:type="dxa"/>
            <w:vAlign w:val="center"/>
          </w:tcPr>
          <w:p w:rsidR="0025611C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апреля</w:t>
            </w:r>
          </w:p>
          <w:p w:rsidR="0025611C" w:rsidRDefault="0025611C" w:rsidP="00601449">
            <w:pPr>
              <w:jc w:val="center"/>
              <w:rPr>
                <w:sz w:val="28"/>
                <w:szCs w:val="28"/>
              </w:rPr>
            </w:pPr>
          </w:p>
        </w:tc>
      </w:tr>
      <w:tr w:rsidR="0025611C" w:rsidRPr="00B047CE" w:rsidTr="0025611C">
        <w:trPr>
          <w:trHeight w:val="300"/>
        </w:trPr>
        <w:tc>
          <w:tcPr>
            <w:tcW w:w="709" w:type="dxa"/>
            <w:vAlign w:val="center"/>
          </w:tcPr>
          <w:p w:rsidR="0025611C" w:rsidRDefault="0025611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126" w:type="dxa"/>
            <w:vAlign w:val="center"/>
          </w:tcPr>
          <w:p w:rsidR="0025611C" w:rsidRDefault="0025611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:rsidR="0025611C" w:rsidRDefault="0025611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5611C">
              <w:rPr>
                <w:sz w:val="28"/>
                <w:szCs w:val="28"/>
              </w:rPr>
              <w:t>Маркетинг без лишних затрат: привлекаем клиентов и растим продажи»</w:t>
            </w:r>
          </w:p>
        </w:tc>
        <w:tc>
          <w:tcPr>
            <w:tcW w:w="3402" w:type="dxa"/>
            <w:vAlign w:val="center"/>
          </w:tcPr>
          <w:p w:rsidR="0025611C" w:rsidRDefault="0025611C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апреля</w:t>
            </w:r>
          </w:p>
        </w:tc>
      </w:tr>
      <w:tr w:rsidR="0025611C" w:rsidRPr="00B047CE" w:rsidTr="0025611C">
        <w:trPr>
          <w:trHeight w:val="255"/>
        </w:trPr>
        <w:tc>
          <w:tcPr>
            <w:tcW w:w="709" w:type="dxa"/>
            <w:vAlign w:val="center"/>
          </w:tcPr>
          <w:p w:rsidR="0025611C" w:rsidRDefault="0025611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25611C" w:rsidRDefault="0025611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Онлайн-тренинг</w:t>
            </w:r>
          </w:p>
        </w:tc>
        <w:tc>
          <w:tcPr>
            <w:tcW w:w="7796" w:type="dxa"/>
            <w:vAlign w:val="center"/>
          </w:tcPr>
          <w:p w:rsidR="0025611C" w:rsidRDefault="0025611C" w:rsidP="00043F3C">
            <w:pPr>
              <w:jc w:val="center"/>
              <w:rPr>
                <w:sz w:val="28"/>
                <w:szCs w:val="28"/>
              </w:rPr>
            </w:pPr>
            <w:r w:rsidRPr="0025611C">
              <w:rPr>
                <w:sz w:val="28"/>
                <w:szCs w:val="28"/>
              </w:rPr>
              <w:t>«Сертификация как способ контроля качества продукции. Изменения в законодательстве».</w:t>
            </w:r>
          </w:p>
        </w:tc>
        <w:tc>
          <w:tcPr>
            <w:tcW w:w="3402" w:type="dxa"/>
            <w:vAlign w:val="center"/>
          </w:tcPr>
          <w:p w:rsidR="0025611C" w:rsidRDefault="0025611C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апреля</w:t>
            </w:r>
          </w:p>
        </w:tc>
      </w:tr>
      <w:tr w:rsidR="0025611C" w:rsidRPr="00B047CE" w:rsidTr="0025611C">
        <w:trPr>
          <w:trHeight w:val="540"/>
        </w:trPr>
        <w:tc>
          <w:tcPr>
            <w:tcW w:w="709" w:type="dxa"/>
            <w:vAlign w:val="center"/>
          </w:tcPr>
          <w:p w:rsidR="0025611C" w:rsidRDefault="0025611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:rsidR="0025611C" w:rsidRDefault="0025611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:rsidR="0025611C" w:rsidRDefault="0025611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создать свой бренд: от разработки до стратегии»</w:t>
            </w:r>
          </w:p>
        </w:tc>
        <w:tc>
          <w:tcPr>
            <w:tcW w:w="3402" w:type="dxa"/>
            <w:vAlign w:val="center"/>
          </w:tcPr>
          <w:p w:rsidR="0025611C" w:rsidRDefault="0025611C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мая </w:t>
            </w:r>
          </w:p>
        </w:tc>
      </w:tr>
      <w:tr w:rsidR="00601449" w:rsidRPr="00B047CE" w:rsidTr="000909D2">
        <w:trPr>
          <w:trHeight w:val="490"/>
        </w:trPr>
        <w:tc>
          <w:tcPr>
            <w:tcW w:w="709" w:type="dxa"/>
            <w:vAlign w:val="center"/>
          </w:tcPr>
          <w:p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611C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601449" w:rsidRDefault="00601449" w:rsidP="00601449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Форум</w:t>
            </w:r>
          </w:p>
        </w:tc>
        <w:tc>
          <w:tcPr>
            <w:tcW w:w="7796" w:type="dxa"/>
            <w:vAlign w:val="center"/>
          </w:tcPr>
          <w:p w:rsidR="00601449" w:rsidRDefault="00601449" w:rsidP="00601449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Костромской экономический форум</w:t>
            </w:r>
          </w:p>
        </w:tc>
        <w:tc>
          <w:tcPr>
            <w:tcW w:w="3402" w:type="dxa"/>
            <w:vAlign w:val="center"/>
          </w:tcPr>
          <w:p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29-31 мая</w:t>
            </w:r>
          </w:p>
          <w:p w:rsidR="000909D2" w:rsidRDefault="000909D2" w:rsidP="00601449">
            <w:pPr>
              <w:jc w:val="center"/>
              <w:rPr>
                <w:sz w:val="28"/>
                <w:szCs w:val="28"/>
              </w:rPr>
            </w:pPr>
          </w:p>
        </w:tc>
      </w:tr>
      <w:tr w:rsidR="000909D2" w:rsidRPr="00B047CE" w:rsidTr="000909D2">
        <w:trPr>
          <w:trHeight w:val="315"/>
        </w:trPr>
        <w:tc>
          <w:tcPr>
            <w:tcW w:w="709" w:type="dxa"/>
            <w:vAlign w:val="center"/>
          </w:tcPr>
          <w:p w:rsidR="000909D2" w:rsidRDefault="000909D2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26" w:type="dxa"/>
            <w:vAlign w:val="center"/>
          </w:tcPr>
          <w:p w:rsidR="000909D2" w:rsidRPr="00E51754" w:rsidRDefault="000909D2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:rsidR="000909D2" w:rsidRPr="00E51754" w:rsidRDefault="000909D2" w:rsidP="00601449">
            <w:pPr>
              <w:jc w:val="center"/>
              <w:rPr>
                <w:sz w:val="28"/>
                <w:szCs w:val="28"/>
              </w:rPr>
            </w:pPr>
            <w:r w:rsidRPr="000909D2">
              <w:rPr>
                <w:sz w:val="28"/>
                <w:szCs w:val="28"/>
              </w:rPr>
              <w:t>«Карты, Бизнес и Директ: возможности рекламных сервисов Яндекса»</w:t>
            </w:r>
          </w:p>
        </w:tc>
        <w:tc>
          <w:tcPr>
            <w:tcW w:w="3402" w:type="dxa"/>
            <w:vAlign w:val="center"/>
          </w:tcPr>
          <w:p w:rsidR="000909D2" w:rsidRDefault="000909D2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июля</w:t>
            </w:r>
          </w:p>
          <w:p w:rsidR="000909D2" w:rsidRDefault="000909D2" w:rsidP="00601449">
            <w:pPr>
              <w:jc w:val="center"/>
              <w:rPr>
                <w:sz w:val="28"/>
                <w:szCs w:val="28"/>
              </w:rPr>
            </w:pPr>
          </w:p>
        </w:tc>
      </w:tr>
      <w:tr w:rsidR="000909D2" w:rsidRPr="00B047CE" w:rsidTr="000909D2">
        <w:trPr>
          <w:trHeight w:val="525"/>
        </w:trPr>
        <w:tc>
          <w:tcPr>
            <w:tcW w:w="709" w:type="dxa"/>
            <w:vAlign w:val="center"/>
          </w:tcPr>
          <w:p w:rsidR="000909D2" w:rsidRDefault="000909D2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26" w:type="dxa"/>
            <w:vAlign w:val="center"/>
          </w:tcPr>
          <w:p w:rsidR="000909D2" w:rsidRPr="00E51754" w:rsidRDefault="000909D2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</w:t>
            </w:r>
          </w:p>
        </w:tc>
        <w:tc>
          <w:tcPr>
            <w:tcW w:w="7796" w:type="dxa"/>
            <w:vAlign w:val="center"/>
          </w:tcPr>
          <w:p w:rsidR="000909D2" w:rsidRPr="00E51754" w:rsidRDefault="000909D2" w:rsidP="00601449">
            <w:pPr>
              <w:jc w:val="center"/>
              <w:rPr>
                <w:sz w:val="28"/>
                <w:szCs w:val="28"/>
              </w:rPr>
            </w:pPr>
            <w:r w:rsidRPr="000909D2">
              <w:rPr>
                <w:sz w:val="28"/>
                <w:szCs w:val="28"/>
              </w:rPr>
              <w:t>«Как продать, когда клиенту «ничего нужно»»</w:t>
            </w:r>
          </w:p>
        </w:tc>
        <w:tc>
          <w:tcPr>
            <w:tcW w:w="3402" w:type="dxa"/>
            <w:vAlign w:val="center"/>
          </w:tcPr>
          <w:p w:rsidR="000909D2" w:rsidRDefault="000909D2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августа </w:t>
            </w:r>
          </w:p>
          <w:p w:rsidR="000909D2" w:rsidRDefault="000909D2" w:rsidP="00601449">
            <w:pPr>
              <w:jc w:val="center"/>
              <w:rPr>
                <w:sz w:val="28"/>
                <w:szCs w:val="28"/>
              </w:rPr>
            </w:pPr>
          </w:p>
        </w:tc>
      </w:tr>
      <w:tr w:rsidR="00CA7CE6" w:rsidRPr="00B047CE" w:rsidTr="00CF6447">
        <w:trPr>
          <w:trHeight w:val="660"/>
        </w:trPr>
        <w:tc>
          <w:tcPr>
            <w:tcW w:w="709" w:type="dxa"/>
            <w:vAlign w:val="center"/>
          </w:tcPr>
          <w:p w:rsidR="00CA7CE6" w:rsidRDefault="00CA7CE6" w:rsidP="00CA7CE6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CA7CE6" w:rsidRPr="00E51754" w:rsidRDefault="00CA7CE6" w:rsidP="00CA7CE6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:rsidR="00CA7CE6" w:rsidRPr="00E51754" w:rsidRDefault="00CA7CE6" w:rsidP="00CA7CE6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«Искусственный интеллект в индустрии моды»</w:t>
            </w:r>
          </w:p>
        </w:tc>
        <w:tc>
          <w:tcPr>
            <w:tcW w:w="3402" w:type="dxa"/>
            <w:vAlign w:val="center"/>
          </w:tcPr>
          <w:p w:rsidR="00CA7CE6" w:rsidRDefault="00CA7CE6" w:rsidP="00CA7CE6">
            <w:pPr>
              <w:spacing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 августа</w:t>
            </w:r>
          </w:p>
          <w:p w:rsidR="00CF6447" w:rsidRPr="00CF6447" w:rsidRDefault="00CF6447" w:rsidP="00CA7CE6">
            <w:pPr>
              <w:spacing w:after="24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F6447" w:rsidRPr="00B047CE" w:rsidTr="00CF6447">
        <w:tc>
          <w:tcPr>
            <w:tcW w:w="709" w:type="dxa"/>
            <w:vAlign w:val="center"/>
          </w:tcPr>
          <w:p w:rsidR="00CF6447" w:rsidRDefault="00CF6447" w:rsidP="00CF6447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26" w:type="dxa"/>
            <w:vAlign w:val="center"/>
          </w:tcPr>
          <w:p w:rsidR="00CF6447" w:rsidRDefault="00CF6447" w:rsidP="00CF6447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Открытая встреча </w:t>
            </w:r>
          </w:p>
        </w:tc>
        <w:tc>
          <w:tcPr>
            <w:tcW w:w="7796" w:type="dxa"/>
            <w:vAlign w:val="center"/>
          </w:tcPr>
          <w:p w:rsidR="00CF6447" w:rsidRDefault="00CF6447" w:rsidP="00CF6447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F6447">
              <w:rPr>
                <w:sz w:val="28"/>
                <w:szCs w:val="28"/>
              </w:rPr>
              <w:t xml:space="preserve"> процедур</w:t>
            </w:r>
            <w:r>
              <w:rPr>
                <w:sz w:val="28"/>
                <w:szCs w:val="28"/>
              </w:rPr>
              <w:t>ах</w:t>
            </w:r>
            <w:r w:rsidRPr="00CF6447">
              <w:rPr>
                <w:sz w:val="28"/>
                <w:szCs w:val="28"/>
              </w:rPr>
              <w:t xml:space="preserve"> заключения социального контракта и составлени</w:t>
            </w:r>
            <w:r>
              <w:rPr>
                <w:sz w:val="28"/>
                <w:szCs w:val="28"/>
              </w:rPr>
              <w:t>я</w:t>
            </w:r>
            <w:r w:rsidRPr="00CF6447">
              <w:rPr>
                <w:sz w:val="28"/>
                <w:szCs w:val="28"/>
              </w:rPr>
              <w:t xml:space="preserve"> бизнес-плана</w:t>
            </w:r>
          </w:p>
        </w:tc>
        <w:tc>
          <w:tcPr>
            <w:tcW w:w="3402" w:type="dxa"/>
            <w:vAlign w:val="center"/>
          </w:tcPr>
          <w:p w:rsidR="00CF6447" w:rsidRPr="00CF6447" w:rsidRDefault="00CF6447" w:rsidP="00CF6447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26 </w:t>
            </w:r>
            <w:r>
              <w:rPr>
                <w:sz w:val="28"/>
                <w:szCs w:val="28"/>
              </w:rPr>
              <w:t>августа</w:t>
            </w:r>
          </w:p>
        </w:tc>
      </w:tr>
      <w:tr w:rsidR="00CF6447" w:rsidRPr="00B047CE" w:rsidTr="00601449">
        <w:trPr>
          <w:trHeight w:val="585"/>
        </w:trPr>
        <w:tc>
          <w:tcPr>
            <w:tcW w:w="709" w:type="dxa"/>
            <w:vAlign w:val="center"/>
          </w:tcPr>
          <w:p w:rsidR="00CF6447" w:rsidRDefault="00CF6447" w:rsidP="00CF6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CF6447" w:rsidRDefault="00CF6447" w:rsidP="00CF6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Форум </w:t>
            </w:r>
          </w:p>
        </w:tc>
        <w:tc>
          <w:tcPr>
            <w:tcW w:w="7796" w:type="dxa"/>
            <w:vAlign w:val="center"/>
          </w:tcPr>
          <w:p w:rsidR="00CF6447" w:rsidRDefault="00CF6447" w:rsidP="00CF6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Форум «Мой бизнес- 2025»</w:t>
            </w:r>
          </w:p>
        </w:tc>
        <w:tc>
          <w:tcPr>
            <w:tcW w:w="3402" w:type="dxa"/>
            <w:vAlign w:val="center"/>
          </w:tcPr>
          <w:p w:rsidR="00CF6447" w:rsidRDefault="00CF6447" w:rsidP="00CF6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ноября </w:t>
            </w:r>
          </w:p>
        </w:tc>
      </w:tr>
      <w:tr w:rsidR="00CF6447" w:rsidRPr="00B047CE" w:rsidTr="00601449">
        <w:trPr>
          <w:trHeight w:val="672"/>
        </w:trPr>
        <w:tc>
          <w:tcPr>
            <w:tcW w:w="709" w:type="dxa"/>
            <w:vAlign w:val="center"/>
          </w:tcPr>
          <w:p w:rsidR="00CF6447" w:rsidRPr="00CF6447" w:rsidRDefault="00CF6447" w:rsidP="00CF64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2126" w:type="dxa"/>
            <w:vAlign w:val="center"/>
          </w:tcPr>
          <w:p w:rsidR="00CF6447" w:rsidRDefault="00CF6447" w:rsidP="00CF6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Форум </w:t>
            </w:r>
          </w:p>
        </w:tc>
        <w:tc>
          <w:tcPr>
            <w:tcW w:w="7796" w:type="dxa"/>
            <w:vAlign w:val="center"/>
          </w:tcPr>
          <w:p w:rsidR="00CF6447" w:rsidRDefault="00CF6447" w:rsidP="00CF6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Межрегиональный форум пчеловодов</w:t>
            </w:r>
          </w:p>
        </w:tc>
        <w:tc>
          <w:tcPr>
            <w:tcW w:w="3402" w:type="dxa"/>
            <w:vAlign w:val="center"/>
          </w:tcPr>
          <w:p w:rsidR="00CF6447" w:rsidRDefault="00CF6447" w:rsidP="00CF6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декабря </w:t>
            </w:r>
          </w:p>
        </w:tc>
      </w:tr>
    </w:tbl>
    <w:p w:rsidR="006747CC" w:rsidRPr="00B047CE" w:rsidRDefault="006747CC" w:rsidP="00A81148">
      <w:pPr>
        <w:spacing w:line="276" w:lineRule="auto"/>
        <w:rPr>
          <w:sz w:val="28"/>
          <w:szCs w:val="28"/>
        </w:rPr>
      </w:pPr>
    </w:p>
    <w:sectPr w:rsidR="006747CC" w:rsidRPr="00B047CE" w:rsidSect="0099091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373EE"/>
    <w:rsid w:val="00040133"/>
    <w:rsid w:val="00042C53"/>
    <w:rsid w:val="00043F3C"/>
    <w:rsid w:val="00072987"/>
    <w:rsid w:val="000909D2"/>
    <w:rsid w:val="000E3FD1"/>
    <w:rsid w:val="00100272"/>
    <w:rsid w:val="00113757"/>
    <w:rsid w:val="001210F2"/>
    <w:rsid w:val="00122113"/>
    <w:rsid w:val="00173A3D"/>
    <w:rsid w:val="001C790D"/>
    <w:rsid w:val="001D2053"/>
    <w:rsid w:val="00225B9C"/>
    <w:rsid w:val="0025611C"/>
    <w:rsid w:val="002D3E53"/>
    <w:rsid w:val="002D5091"/>
    <w:rsid w:val="002F3045"/>
    <w:rsid w:val="00325074"/>
    <w:rsid w:val="00354312"/>
    <w:rsid w:val="00362D66"/>
    <w:rsid w:val="00395433"/>
    <w:rsid w:val="003A630F"/>
    <w:rsid w:val="003B3A64"/>
    <w:rsid w:val="003F3C60"/>
    <w:rsid w:val="003F7D4F"/>
    <w:rsid w:val="00447E04"/>
    <w:rsid w:val="00451AEA"/>
    <w:rsid w:val="00496361"/>
    <w:rsid w:val="004D4C60"/>
    <w:rsid w:val="004F6351"/>
    <w:rsid w:val="00505F38"/>
    <w:rsid w:val="005373EE"/>
    <w:rsid w:val="00554DB6"/>
    <w:rsid w:val="005A000C"/>
    <w:rsid w:val="005B481D"/>
    <w:rsid w:val="005F6F76"/>
    <w:rsid w:val="00601449"/>
    <w:rsid w:val="006360DD"/>
    <w:rsid w:val="006747CC"/>
    <w:rsid w:val="006971D8"/>
    <w:rsid w:val="006B4D6C"/>
    <w:rsid w:val="006F26BD"/>
    <w:rsid w:val="007365F1"/>
    <w:rsid w:val="00754632"/>
    <w:rsid w:val="00757D17"/>
    <w:rsid w:val="007E3296"/>
    <w:rsid w:val="008140C8"/>
    <w:rsid w:val="008241DB"/>
    <w:rsid w:val="008575BE"/>
    <w:rsid w:val="008835A2"/>
    <w:rsid w:val="00903DFD"/>
    <w:rsid w:val="00930150"/>
    <w:rsid w:val="00964F9B"/>
    <w:rsid w:val="0099091F"/>
    <w:rsid w:val="009D2FDC"/>
    <w:rsid w:val="00A421D7"/>
    <w:rsid w:val="00A75C69"/>
    <w:rsid w:val="00A76CAA"/>
    <w:rsid w:val="00A81148"/>
    <w:rsid w:val="00A8562F"/>
    <w:rsid w:val="00AF2F30"/>
    <w:rsid w:val="00B047CE"/>
    <w:rsid w:val="00B07BB4"/>
    <w:rsid w:val="00B4680B"/>
    <w:rsid w:val="00B818E8"/>
    <w:rsid w:val="00B9317F"/>
    <w:rsid w:val="00BD396C"/>
    <w:rsid w:val="00C026F6"/>
    <w:rsid w:val="00C17DF1"/>
    <w:rsid w:val="00C546F6"/>
    <w:rsid w:val="00CA7CE6"/>
    <w:rsid w:val="00CB3061"/>
    <w:rsid w:val="00CE3AB5"/>
    <w:rsid w:val="00CE4928"/>
    <w:rsid w:val="00CF6447"/>
    <w:rsid w:val="00D54DC8"/>
    <w:rsid w:val="00D617E5"/>
    <w:rsid w:val="00D6536B"/>
    <w:rsid w:val="00D74593"/>
    <w:rsid w:val="00D858A8"/>
    <w:rsid w:val="00DD0B7F"/>
    <w:rsid w:val="00DD2544"/>
    <w:rsid w:val="00E2520F"/>
    <w:rsid w:val="00E51754"/>
    <w:rsid w:val="00E82278"/>
    <w:rsid w:val="00EA2BC3"/>
    <w:rsid w:val="00ED1AA1"/>
    <w:rsid w:val="00F12238"/>
    <w:rsid w:val="00F15F13"/>
    <w:rsid w:val="00F3075D"/>
    <w:rsid w:val="00F403EF"/>
    <w:rsid w:val="00FB5902"/>
    <w:rsid w:val="00FF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317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317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B6BF9-FF1B-4560-8703-7035AE97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Пользователь</cp:lastModifiedBy>
  <cp:revision>4</cp:revision>
  <cp:lastPrinted>2025-02-17T09:30:00Z</cp:lastPrinted>
  <dcterms:created xsi:type="dcterms:W3CDTF">2025-07-18T11:41:00Z</dcterms:created>
  <dcterms:modified xsi:type="dcterms:W3CDTF">2025-09-02T09:24:00Z</dcterms:modified>
</cp:coreProperties>
</file>